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85135" w14:textId="77777777" w:rsidR="00BA3231" w:rsidRDefault="00BA3231" w:rsidP="00BA3231">
      <w:pPr>
        <w:shd w:val="clear" w:color="auto" w:fill="FFFFFF"/>
        <w:spacing w:before="120" w:after="120" w:line="234" w:lineRule="atLeast"/>
        <w:jc w:val="right"/>
        <w:rPr>
          <w:rFonts w:ascii="Times New Roman" w:hAnsi="Times New Roman"/>
          <w:sz w:val="24"/>
          <w:szCs w:val="24"/>
        </w:rPr>
      </w:pPr>
      <w:r>
        <w:rPr>
          <w:rFonts w:ascii="Times New Roman" w:hAnsi="Times New Roman"/>
          <w:b/>
          <w:bCs/>
          <w:i/>
          <w:iCs/>
          <w:sz w:val="24"/>
          <w:szCs w:val="24"/>
        </w:rPr>
        <w:t>Mẫu số 01</w:t>
      </w:r>
    </w:p>
    <w:p w14:paraId="63B055C3"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Độc lập - Tự do - Hạnh phúc</w:t>
      </w:r>
      <w:r>
        <w:rPr>
          <w:rFonts w:ascii="Times New Roman" w:hAnsi="Times New Roman"/>
          <w:b/>
          <w:bCs/>
          <w:sz w:val="24"/>
          <w:szCs w:val="24"/>
        </w:rPr>
        <w:br/>
        <w:t>---------------</w:t>
      </w:r>
    </w:p>
    <w:p w14:paraId="7ED70F40" w14:textId="77777777" w:rsidR="00BA3231" w:rsidRDefault="00BA3231" w:rsidP="00BA3231">
      <w:pPr>
        <w:shd w:val="clear" w:color="auto" w:fill="FFFFFF"/>
        <w:spacing w:before="120" w:after="120" w:line="234" w:lineRule="atLeast"/>
        <w:jc w:val="right"/>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vertAlign w:val="superscript"/>
        </w:rPr>
        <w:t>1</w:t>
      </w:r>
      <w:r>
        <w:rPr>
          <w:rFonts w:ascii="Times New Roman" w:hAnsi="Times New Roman"/>
          <w:i/>
          <w:iCs/>
          <w:sz w:val="24"/>
          <w:szCs w:val="24"/>
        </w:rPr>
        <w:t>……, ngày........ tháng........ năm 20…</w:t>
      </w:r>
    </w:p>
    <w:p w14:paraId="1B70FC4B"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VĂN BẢN CÔNG BỐ</w:t>
      </w:r>
    </w:p>
    <w:p w14:paraId="588B8E67"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Đủ điều kiện sản xuất chế phẩm</w:t>
      </w:r>
    </w:p>
    <w:p w14:paraId="7CE2F85B"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sz w:val="24"/>
          <w:szCs w:val="24"/>
        </w:rPr>
        <w:t>Kính gửi: .............</w:t>
      </w:r>
      <w:r>
        <w:rPr>
          <w:rFonts w:ascii="Times New Roman" w:hAnsi="Times New Roman"/>
          <w:sz w:val="24"/>
          <w:szCs w:val="24"/>
          <w:vertAlign w:val="superscript"/>
        </w:rPr>
        <w:t>2</w:t>
      </w:r>
      <w:r>
        <w:rPr>
          <w:rFonts w:ascii="Times New Roman" w:hAnsi="Times New Roman"/>
          <w:sz w:val="24"/>
          <w:szCs w:val="24"/>
        </w:rPr>
        <w:t>...................</w:t>
      </w:r>
    </w:p>
    <w:p w14:paraId="2A5EAD5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1. Tên cơ sở: ..................................................................................................</w:t>
      </w:r>
    </w:p>
    <w:p w14:paraId="0D2C2325"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Địa chỉ trụ sở: …………….</w:t>
      </w:r>
      <w:r>
        <w:rPr>
          <w:rFonts w:ascii="Times New Roman" w:hAnsi="Times New Roman"/>
          <w:sz w:val="24"/>
          <w:szCs w:val="24"/>
          <w:vertAlign w:val="superscript"/>
        </w:rPr>
        <w:t>3</w:t>
      </w:r>
      <w:r>
        <w:rPr>
          <w:rFonts w:ascii="Times New Roman" w:hAnsi="Times New Roman"/>
          <w:sz w:val="24"/>
          <w:szCs w:val="24"/>
        </w:rPr>
        <w:t>........................................................................</w:t>
      </w:r>
    </w:p>
    <w:p w14:paraId="714CFBAF"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Điện thoại: .................................Fax: ...........................................................</w:t>
      </w:r>
    </w:p>
    <w:p w14:paraId="31606016"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Email: ........................................Website (nếu có): ......................................</w:t>
      </w:r>
    </w:p>
    <w:p w14:paraId="5952FB0A"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2. Người đại diện theo pháp luật của cơ sở sản xuất:</w:t>
      </w:r>
    </w:p>
    <w:p w14:paraId="5F75A0AC"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Họ và tên: ......................................................................................................</w:t>
      </w:r>
    </w:p>
    <w:p w14:paraId="3EA1D1DB"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Điện thoại cố định: ........................Điện thoại di động: ...............................</w:t>
      </w:r>
    </w:p>
    <w:p w14:paraId="60FCA38F"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Fax: ................................................Email: ....................................................</w:t>
      </w:r>
    </w:p>
    <w:p w14:paraId="571B9F75"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3. Địa chỉ nơi sản xuất: ................................ </w:t>
      </w:r>
      <w:r>
        <w:rPr>
          <w:rFonts w:ascii="Times New Roman" w:hAnsi="Times New Roman"/>
          <w:sz w:val="24"/>
          <w:szCs w:val="24"/>
          <w:vertAlign w:val="superscript"/>
        </w:rPr>
        <w:t>4 </w:t>
      </w:r>
      <w:r>
        <w:rPr>
          <w:rFonts w:ascii="Times New Roman" w:hAnsi="Times New Roman"/>
          <w:sz w:val="24"/>
          <w:szCs w:val="24"/>
        </w:rPr>
        <w:t>................................................</w:t>
      </w:r>
    </w:p>
    <w:p w14:paraId="59C124AB"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4. Công bố lần đầu      □</w:t>
      </w:r>
      <w:r>
        <w:rPr>
          <w:rFonts w:ascii="Times New Roman" w:hAnsi="Times New Roman"/>
          <w:sz w:val="24"/>
          <w:szCs w:val="24"/>
          <w:vertAlign w:val="superscript"/>
        </w:rPr>
        <w:t>5</w:t>
      </w:r>
    </w:p>
    <w:p w14:paraId="61A893CE"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Công bố lại                 □ số phiếu tiếp nhận……</w:t>
      </w:r>
      <w:r>
        <w:rPr>
          <w:rFonts w:ascii="Times New Roman" w:hAnsi="Times New Roman"/>
          <w:sz w:val="24"/>
          <w:szCs w:val="24"/>
          <w:vertAlign w:val="superscript"/>
        </w:rPr>
        <w:t>6</w:t>
      </w:r>
      <w:r>
        <w:rPr>
          <w:rFonts w:ascii="Times New Roman" w:hAnsi="Times New Roman"/>
          <w:sz w:val="24"/>
          <w:szCs w:val="24"/>
        </w:rPr>
        <w:t>……..</w:t>
      </w:r>
    </w:p>
    <w:p w14:paraId="1B3B1DF4"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5. Các chế phẩm do cơ sở sản xuất: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8"/>
        <w:gridCol w:w="3203"/>
        <w:gridCol w:w="2529"/>
        <w:gridCol w:w="1686"/>
      </w:tblGrid>
      <w:tr w:rsidR="00BA3231" w14:paraId="71C43142" w14:textId="77777777" w:rsidTr="00C80931">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tcPr>
          <w:p w14:paraId="45F8E47E"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STT</w:t>
            </w:r>
          </w:p>
        </w:tc>
        <w:tc>
          <w:tcPr>
            <w:tcW w:w="1900" w:type="pct"/>
            <w:tcBorders>
              <w:top w:val="single" w:sz="8" w:space="0" w:color="auto"/>
              <w:left w:val="nil"/>
              <w:bottom w:val="single" w:sz="8" w:space="0" w:color="auto"/>
              <w:right w:val="single" w:sz="8" w:space="0" w:color="auto"/>
            </w:tcBorders>
            <w:shd w:val="clear" w:color="auto" w:fill="FFFFFF"/>
            <w:vAlign w:val="center"/>
          </w:tcPr>
          <w:p w14:paraId="7862A138"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Loại chế phẩm</w:t>
            </w:r>
          </w:p>
        </w:tc>
        <w:tc>
          <w:tcPr>
            <w:tcW w:w="1500" w:type="pct"/>
            <w:tcBorders>
              <w:top w:val="single" w:sz="8" w:space="0" w:color="auto"/>
              <w:left w:val="nil"/>
              <w:bottom w:val="single" w:sz="8" w:space="0" w:color="auto"/>
              <w:right w:val="single" w:sz="8" w:space="0" w:color="auto"/>
            </w:tcBorders>
            <w:shd w:val="clear" w:color="auto" w:fill="FFFFFF"/>
            <w:vAlign w:val="center"/>
          </w:tcPr>
          <w:p w14:paraId="7ACFCD50"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Quy mô</w:t>
            </w:r>
            <w:r>
              <w:rPr>
                <w:rFonts w:ascii="Times New Roman" w:hAnsi="Times New Roman"/>
                <w:sz w:val="24"/>
                <w:szCs w:val="24"/>
              </w:rPr>
              <w:br/>
              <w:t>(…</w:t>
            </w:r>
            <w:r>
              <w:rPr>
                <w:rFonts w:ascii="Times New Roman" w:hAnsi="Times New Roman"/>
                <w:sz w:val="24"/>
                <w:szCs w:val="24"/>
                <w:vertAlign w:val="superscript"/>
              </w:rPr>
              <w:t>7</w:t>
            </w:r>
            <w:r>
              <w:rPr>
                <w:rFonts w:ascii="Times New Roman" w:hAnsi="Times New Roman"/>
                <w:sz w:val="24"/>
                <w:szCs w:val="24"/>
              </w:rPr>
              <w:t>………/năm)</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11046C87"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Ghi chú</w:t>
            </w:r>
          </w:p>
        </w:tc>
      </w:tr>
      <w:tr w:rsidR="00BA3231" w14:paraId="5E8A83B6" w14:textId="77777777" w:rsidTr="00C80931">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14:paraId="0EA2B65A"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1</w:t>
            </w:r>
          </w:p>
        </w:tc>
        <w:tc>
          <w:tcPr>
            <w:tcW w:w="1900" w:type="pct"/>
            <w:tcBorders>
              <w:top w:val="nil"/>
              <w:left w:val="nil"/>
              <w:bottom w:val="single" w:sz="8" w:space="0" w:color="auto"/>
              <w:right w:val="single" w:sz="8" w:space="0" w:color="auto"/>
            </w:tcBorders>
            <w:shd w:val="clear" w:color="auto" w:fill="FFFFFF"/>
            <w:vAlign w:val="center"/>
          </w:tcPr>
          <w:p w14:paraId="133A5A76"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Diệt côn trùng □</w:t>
            </w:r>
          </w:p>
        </w:tc>
        <w:tc>
          <w:tcPr>
            <w:tcW w:w="1500" w:type="pct"/>
            <w:tcBorders>
              <w:top w:val="nil"/>
              <w:left w:val="nil"/>
              <w:bottom w:val="single" w:sz="8" w:space="0" w:color="auto"/>
              <w:right w:val="single" w:sz="8" w:space="0" w:color="auto"/>
            </w:tcBorders>
            <w:shd w:val="clear" w:color="auto" w:fill="FFFFFF"/>
            <w:vAlign w:val="center"/>
          </w:tcPr>
          <w:p w14:paraId="40AD2A72"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4E423F7D"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r>
      <w:tr w:rsidR="00BA3231" w14:paraId="57ECBD50" w14:textId="77777777" w:rsidTr="00C80931">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tcPr>
          <w:p w14:paraId="02EBCD24"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2</w:t>
            </w:r>
          </w:p>
        </w:tc>
        <w:tc>
          <w:tcPr>
            <w:tcW w:w="1900" w:type="pct"/>
            <w:tcBorders>
              <w:top w:val="nil"/>
              <w:left w:val="nil"/>
              <w:bottom w:val="single" w:sz="8" w:space="0" w:color="auto"/>
              <w:right w:val="single" w:sz="8" w:space="0" w:color="auto"/>
            </w:tcBorders>
            <w:shd w:val="clear" w:color="auto" w:fill="FFFFFF"/>
            <w:vAlign w:val="center"/>
          </w:tcPr>
          <w:p w14:paraId="2B298066"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Diệt khuẩn □</w:t>
            </w:r>
          </w:p>
        </w:tc>
        <w:tc>
          <w:tcPr>
            <w:tcW w:w="1500" w:type="pct"/>
            <w:tcBorders>
              <w:top w:val="nil"/>
              <w:left w:val="nil"/>
              <w:bottom w:val="single" w:sz="8" w:space="0" w:color="auto"/>
              <w:right w:val="single" w:sz="8" w:space="0" w:color="auto"/>
            </w:tcBorders>
            <w:shd w:val="clear" w:color="auto" w:fill="FFFFFF"/>
            <w:vAlign w:val="center"/>
          </w:tcPr>
          <w:p w14:paraId="722F83DF"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23E30969"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r>
    </w:tbl>
    <w:p w14:paraId="30277A6F"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Sau khi nghiên cứu Nghị định số 91/2016/NĐ-CP ngày 01 tháng 7năm 2016 của Chính phủ, chúng tôi công bố cơ sở sản xuất của chúng tôi đủ điều kiện sản xuất chế phẩm và gửi kèm theo văn bản này bộ hồ sơ gồm các giấy tờ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2"/>
        <w:gridCol w:w="6643"/>
        <w:gridCol w:w="851"/>
      </w:tblGrid>
      <w:tr w:rsidR="00BA3231" w14:paraId="098C415B" w14:textId="77777777" w:rsidTr="00C80931">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tcPr>
          <w:p w14:paraId="7590BC07"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1</w:t>
            </w:r>
          </w:p>
        </w:tc>
        <w:tc>
          <w:tcPr>
            <w:tcW w:w="3900" w:type="pct"/>
            <w:tcBorders>
              <w:top w:val="single" w:sz="8" w:space="0" w:color="auto"/>
              <w:left w:val="nil"/>
              <w:bottom w:val="single" w:sz="8" w:space="0" w:color="auto"/>
              <w:right w:val="single" w:sz="8" w:space="0" w:color="auto"/>
            </w:tcBorders>
            <w:shd w:val="clear" w:color="auto" w:fill="FFFFFF"/>
          </w:tcPr>
          <w:p w14:paraId="4C8A523A"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Văn bản công bố đủ điều kiện sản xuất chế phẩm</w:t>
            </w:r>
          </w:p>
        </w:tc>
        <w:tc>
          <w:tcPr>
            <w:tcW w:w="500" w:type="pct"/>
            <w:tcBorders>
              <w:top w:val="single" w:sz="8" w:space="0" w:color="auto"/>
              <w:left w:val="nil"/>
              <w:bottom w:val="single" w:sz="8" w:space="0" w:color="auto"/>
              <w:right w:val="single" w:sz="8" w:space="0" w:color="auto"/>
            </w:tcBorders>
            <w:shd w:val="clear" w:color="auto" w:fill="FFFFFF"/>
          </w:tcPr>
          <w:p w14:paraId="7181544F"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0F3735DE"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64B3EDD6"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2</w:t>
            </w:r>
          </w:p>
        </w:tc>
        <w:tc>
          <w:tcPr>
            <w:tcW w:w="3900" w:type="pct"/>
            <w:tcBorders>
              <w:top w:val="nil"/>
              <w:left w:val="nil"/>
              <w:bottom w:val="single" w:sz="8" w:space="0" w:color="auto"/>
              <w:right w:val="single" w:sz="8" w:space="0" w:color="auto"/>
            </w:tcBorders>
            <w:shd w:val="clear" w:color="auto" w:fill="FFFFFF"/>
          </w:tcPr>
          <w:p w14:paraId="65B82A45"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Bản kê khai nhân sự</w:t>
            </w:r>
          </w:p>
        </w:tc>
        <w:tc>
          <w:tcPr>
            <w:tcW w:w="500" w:type="pct"/>
            <w:tcBorders>
              <w:top w:val="nil"/>
              <w:left w:val="nil"/>
              <w:bottom w:val="single" w:sz="8" w:space="0" w:color="auto"/>
              <w:right w:val="single" w:sz="8" w:space="0" w:color="auto"/>
            </w:tcBorders>
            <w:shd w:val="clear" w:color="auto" w:fill="FFFFFF"/>
          </w:tcPr>
          <w:p w14:paraId="653A78BF"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11B3187E"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541A5080"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3</w:t>
            </w:r>
          </w:p>
        </w:tc>
        <w:tc>
          <w:tcPr>
            <w:tcW w:w="3900" w:type="pct"/>
            <w:tcBorders>
              <w:top w:val="nil"/>
              <w:left w:val="nil"/>
              <w:bottom w:val="single" w:sz="8" w:space="0" w:color="auto"/>
              <w:right w:val="single" w:sz="8" w:space="0" w:color="auto"/>
            </w:tcBorders>
            <w:shd w:val="clear" w:color="auto" w:fill="FFFFFF"/>
          </w:tcPr>
          <w:p w14:paraId="108F29F3"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Văn bản phân công người chuyên trách về an toàn hóa chất</w:t>
            </w:r>
          </w:p>
        </w:tc>
        <w:tc>
          <w:tcPr>
            <w:tcW w:w="500" w:type="pct"/>
            <w:tcBorders>
              <w:top w:val="nil"/>
              <w:left w:val="nil"/>
              <w:bottom w:val="single" w:sz="8" w:space="0" w:color="auto"/>
              <w:right w:val="single" w:sz="8" w:space="0" w:color="auto"/>
            </w:tcBorders>
            <w:shd w:val="clear" w:color="auto" w:fill="FFFFFF"/>
          </w:tcPr>
          <w:p w14:paraId="5F4914E2"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02D27D0B"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1EBF4CF4"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4</w:t>
            </w:r>
          </w:p>
        </w:tc>
        <w:tc>
          <w:tcPr>
            <w:tcW w:w="3900" w:type="pct"/>
            <w:tcBorders>
              <w:top w:val="nil"/>
              <w:left w:val="nil"/>
              <w:bottom w:val="single" w:sz="8" w:space="0" w:color="auto"/>
              <w:right w:val="single" w:sz="8" w:space="0" w:color="auto"/>
            </w:tcBorders>
            <w:shd w:val="clear" w:color="auto" w:fill="FFFFFF"/>
          </w:tcPr>
          <w:p w14:paraId="2BF7E271"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Văn bản phân công người điều hành sản xuất (đối với cơ sở sản xuất hóa chất nguy hiểm)</w:t>
            </w:r>
          </w:p>
        </w:tc>
        <w:tc>
          <w:tcPr>
            <w:tcW w:w="500" w:type="pct"/>
            <w:tcBorders>
              <w:top w:val="nil"/>
              <w:left w:val="nil"/>
              <w:bottom w:val="single" w:sz="8" w:space="0" w:color="auto"/>
              <w:right w:val="single" w:sz="8" w:space="0" w:color="auto"/>
            </w:tcBorders>
            <w:shd w:val="clear" w:color="auto" w:fill="FFFFFF"/>
          </w:tcPr>
          <w:p w14:paraId="5FB6CC8F"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1FAC0843"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6013C278"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5</w:t>
            </w:r>
          </w:p>
        </w:tc>
        <w:tc>
          <w:tcPr>
            <w:tcW w:w="3900" w:type="pct"/>
            <w:tcBorders>
              <w:top w:val="nil"/>
              <w:left w:val="nil"/>
              <w:bottom w:val="single" w:sz="8" w:space="0" w:color="auto"/>
              <w:right w:val="single" w:sz="8" w:space="0" w:color="auto"/>
            </w:tcBorders>
            <w:shd w:val="clear" w:color="auto" w:fill="FFFFFF"/>
          </w:tcPr>
          <w:p w14:paraId="71186DA1"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Sơ đồ mặt bằng nhà xưởng, kho</w:t>
            </w:r>
          </w:p>
        </w:tc>
        <w:tc>
          <w:tcPr>
            <w:tcW w:w="500" w:type="pct"/>
            <w:tcBorders>
              <w:top w:val="nil"/>
              <w:left w:val="nil"/>
              <w:bottom w:val="single" w:sz="8" w:space="0" w:color="auto"/>
              <w:right w:val="single" w:sz="8" w:space="0" w:color="auto"/>
            </w:tcBorders>
            <w:shd w:val="clear" w:color="auto" w:fill="FFFFFF"/>
          </w:tcPr>
          <w:p w14:paraId="5132A9E1"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44B4B49C"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25C5BEEB"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lastRenderedPageBreak/>
              <w:t>6</w:t>
            </w:r>
          </w:p>
        </w:tc>
        <w:tc>
          <w:tcPr>
            <w:tcW w:w="3900" w:type="pct"/>
            <w:tcBorders>
              <w:top w:val="nil"/>
              <w:left w:val="nil"/>
              <w:bottom w:val="single" w:sz="8" w:space="0" w:color="auto"/>
              <w:right w:val="single" w:sz="8" w:space="0" w:color="auto"/>
            </w:tcBorders>
            <w:shd w:val="clear" w:color="auto" w:fill="FFFFFF"/>
          </w:tcPr>
          <w:p w14:paraId="2E3A0946"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Giấy tờ chứng minh tuân thủ quy chuẩn kỹ thuật về khoảng cách an toàn (đối với hóa chất nguy hiểm)</w:t>
            </w:r>
          </w:p>
        </w:tc>
        <w:tc>
          <w:tcPr>
            <w:tcW w:w="500" w:type="pct"/>
            <w:tcBorders>
              <w:top w:val="nil"/>
              <w:left w:val="nil"/>
              <w:bottom w:val="single" w:sz="8" w:space="0" w:color="auto"/>
              <w:right w:val="single" w:sz="8" w:space="0" w:color="auto"/>
            </w:tcBorders>
            <w:shd w:val="clear" w:color="auto" w:fill="FFFFFF"/>
          </w:tcPr>
          <w:p w14:paraId="03829C59"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0C558FCB"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638199F0"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7</w:t>
            </w:r>
          </w:p>
        </w:tc>
        <w:tc>
          <w:tcPr>
            <w:tcW w:w="3900" w:type="pct"/>
            <w:tcBorders>
              <w:top w:val="nil"/>
              <w:left w:val="nil"/>
              <w:bottom w:val="single" w:sz="8" w:space="0" w:color="auto"/>
              <w:right w:val="single" w:sz="8" w:space="0" w:color="auto"/>
            </w:tcBorders>
            <w:shd w:val="clear" w:color="auto" w:fill="FFFFFF"/>
          </w:tcPr>
          <w:p w14:paraId="7DFB8126"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Danh mục trang thiết bị, phương tiện phục vụ sản xuất và ứng cứu sự cố hóa chất</w:t>
            </w:r>
          </w:p>
        </w:tc>
        <w:tc>
          <w:tcPr>
            <w:tcW w:w="500" w:type="pct"/>
            <w:tcBorders>
              <w:top w:val="nil"/>
              <w:left w:val="nil"/>
              <w:bottom w:val="single" w:sz="8" w:space="0" w:color="auto"/>
              <w:right w:val="single" w:sz="8" w:space="0" w:color="auto"/>
            </w:tcBorders>
            <w:shd w:val="clear" w:color="auto" w:fill="FFFFFF"/>
          </w:tcPr>
          <w:p w14:paraId="34967D66"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5D4066D7"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497A1B23"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8</w:t>
            </w:r>
          </w:p>
        </w:tc>
        <w:tc>
          <w:tcPr>
            <w:tcW w:w="3900" w:type="pct"/>
            <w:tcBorders>
              <w:top w:val="nil"/>
              <w:left w:val="nil"/>
              <w:bottom w:val="single" w:sz="8" w:space="0" w:color="auto"/>
              <w:right w:val="single" w:sz="8" w:space="0" w:color="auto"/>
            </w:tcBorders>
            <w:shd w:val="clear" w:color="auto" w:fill="FFFFFF"/>
          </w:tcPr>
          <w:p w14:paraId="6C6FF6FD"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Bảng nội quy về an toàn hóa chất</w:t>
            </w:r>
          </w:p>
        </w:tc>
        <w:tc>
          <w:tcPr>
            <w:tcW w:w="500" w:type="pct"/>
            <w:tcBorders>
              <w:top w:val="nil"/>
              <w:left w:val="nil"/>
              <w:bottom w:val="single" w:sz="8" w:space="0" w:color="auto"/>
              <w:right w:val="single" w:sz="8" w:space="0" w:color="auto"/>
            </w:tcBorders>
            <w:shd w:val="clear" w:color="auto" w:fill="FFFFFF"/>
          </w:tcPr>
          <w:p w14:paraId="1E63299E"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2E5CA4EF" w14:textId="77777777" w:rsidTr="00C80931">
        <w:trPr>
          <w:tblCellSpacing w:w="0" w:type="dxa"/>
        </w:trPr>
        <w:tc>
          <w:tcPr>
            <w:tcW w:w="500" w:type="pct"/>
            <w:tcBorders>
              <w:top w:val="nil"/>
              <w:left w:val="single" w:sz="8" w:space="0" w:color="auto"/>
              <w:bottom w:val="single" w:sz="8" w:space="0" w:color="auto"/>
              <w:right w:val="single" w:sz="8" w:space="0" w:color="auto"/>
            </w:tcBorders>
            <w:shd w:val="clear" w:color="auto" w:fill="FFFFFF"/>
          </w:tcPr>
          <w:p w14:paraId="0AB63B26"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9</w:t>
            </w:r>
          </w:p>
        </w:tc>
        <w:tc>
          <w:tcPr>
            <w:tcW w:w="3900" w:type="pct"/>
            <w:tcBorders>
              <w:top w:val="nil"/>
              <w:left w:val="nil"/>
              <w:bottom w:val="single" w:sz="8" w:space="0" w:color="auto"/>
              <w:right w:val="single" w:sz="8" w:space="0" w:color="auto"/>
            </w:tcBorders>
            <w:shd w:val="clear" w:color="auto" w:fill="FFFFFF"/>
          </w:tcPr>
          <w:p w14:paraId="0C07C9A5"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Danh mục các biện pháp phòng ngừa, ứng phó sự cố hóa chất hoặc kế hoạch phòng ngừa, ứng phó sự cố hóa chất</w:t>
            </w:r>
          </w:p>
        </w:tc>
        <w:tc>
          <w:tcPr>
            <w:tcW w:w="500" w:type="pct"/>
            <w:tcBorders>
              <w:top w:val="nil"/>
              <w:left w:val="nil"/>
              <w:bottom w:val="single" w:sz="8" w:space="0" w:color="auto"/>
              <w:right w:val="single" w:sz="8" w:space="0" w:color="auto"/>
            </w:tcBorders>
            <w:shd w:val="clear" w:color="auto" w:fill="FFFFFF"/>
          </w:tcPr>
          <w:p w14:paraId="21CF7232"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bl>
    <w:p w14:paraId="33302437"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Cơ sở công bố đủ điều kiện sản xuất chế phẩm xin cam kết về tính chính xác của các tài liệu trong hồ sơ công bố.</w:t>
      </w:r>
    </w:p>
    <w:p w14:paraId="58EA1F15"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b/>
          <w:bCs/>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BA3231" w14:paraId="4A64E43B" w14:textId="77777777" w:rsidTr="00C80931">
        <w:trPr>
          <w:tblCellSpacing w:w="0" w:type="dxa"/>
        </w:trPr>
        <w:tc>
          <w:tcPr>
            <w:tcW w:w="4428" w:type="dxa"/>
            <w:shd w:val="clear" w:color="auto" w:fill="FFFFFF"/>
            <w:tcMar>
              <w:top w:w="0" w:type="dxa"/>
              <w:left w:w="108" w:type="dxa"/>
              <w:bottom w:w="0" w:type="dxa"/>
              <w:right w:w="108" w:type="dxa"/>
            </w:tcMar>
          </w:tcPr>
          <w:p w14:paraId="28B73EF3"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4428" w:type="dxa"/>
            <w:shd w:val="clear" w:color="auto" w:fill="FFFFFF"/>
            <w:tcMar>
              <w:top w:w="0" w:type="dxa"/>
              <w:left w:w="108" w:type="dxa"/>
              <w:bottom w:w="0" w:type="dxa"/>
              <w:right w:w="108" w:type="dxa"/>
            </w:tcMar>
          </w:tcPr>
          <w:p w14:paraId="18F6AD59"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NGƯỜI ĐẠI DIỆN THEO PHÁP LUẬT</w:t>
            </w:r>
            <w:r>
              <w:rPr>
                <w:rFonts w:ascii="Times New Roman" w:hAnsi="Times New Roman"/>
                <w:sz w:val="24"/>
                <w:szCs w:val="24"/>
              </w:rPr>
              <w:br/>
            </w:r>
            <w:r>
              <w:rPr>
                <w:rFonts w:ascii="Times New Roman" w:hAnsi="Times New Roman"/>
                <w:i/>
                <w:iCs/>
                <w:sz w:val="24"/>
                <w:szCs w:val="24"/>
              </w:rPr>
              <w:t>(Ký trực tiếp, ghi rõ họ tên và đóng dấu)</w:t>
            </w:r>
          </w:p>
        </w:tc>
      </w:tr>
    </w:tbl>
    <w:p w14:paraId="1B948E6B"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_____________</w:t>
      </w:r>
    </w:p>
    <w:p w14:paraId="2D28505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1 </w:t>
      </w:r>
      <w:r>
        <w:rPr>
          <w:rFonts w:ascii="Times New Roman" w:hAnsi="Times New Roman"/>
          <w:sz w:val="24"/>
          <w:szCs w:val="24"/>
        </w:rPr>
        <w:t>Địa danh</w:t>
      </w:r>
    </w:p>
    <w:p w14:paraId="7E9E557E"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2 </w:t>
      </w:r>
      <w:r>
        <w:rPr>
          <w:rFonts w:ascii="Times New Roman" w:hAnsi="Times New Roman"/>
          <w:sz w:val="24"/>
          <w:szCs w:val="24"/>
        </w:rPr>
        <w:t>Sở Y tế nơi cơ sở sản xuất đặt nhà xưởng sản xuất</w:t>
      </w:r>
    </w:p>
    <w:p w14:paraId="1B42BEB5"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3 </w:t>
      </w:r>
      <w:r>
        <w:rPr>
          <w:rFonts w:ascii="Times New Roman" w:hAnsi="Times New Roman"/>
          <w:sz w:val="24"/>
          <w:szCs w:val="24"/>
        </w:rPr>
        <w:t>Ghi theo địa chỉ trên giấy chứng nhận đăng ký kinh doanh</w:t>
      </w:r>
    </w:p>
    <w:p w14:paraId="6A9AEA0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4 </w:t>
      </w:r>
      <w:r>
        <w:rPr>
          <w:rFonts w:ascii="Times New Roman" w:hAnsi="Times New Roman"/>
          <w:sz w:val="24"/>
          <w:szCs w:val="24"/>
        </w:rPr>
        <w:t>Nếu trùng với địa chỉ nơi đăng ký kinh doanh thì ghi “tại trụ sở”</w:t>
      </w:r>
    </w:p>
    <w:p w14:paraId="5410612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5 </w:t>
      </w:r>
      <w:r>
        <w:rPr>
          <w:rFonts w:ascii="Times New Roman" w:hAnsi="Times New Roman"/>
          <w:sz w:val="24"/>
          <w:szCs w:val="24"/>
        </w:rPr>
        <w:t>Đánh dấu vào ô công bố lần đầu hoặc công bố lại</w:t>
      </w:r>
    </w:p>
    <w:p w14:paraId="136B52B6"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6 </w:t>
      </w:r>
      <w:r>
        <w:rPr>
          <w:rFonts w:ascii="Times New Roman" w:hAnsi="Times New Roman"/>
          <w:sz w:val="24"/>
          <w:szCs w:val="24"/>
        </w:rPr>
        <w:t>Ghi số phiếu tiếp nhận của lần công bố gần nhất</w:t>
      </w:r>
    </w:p>
    <w:p w14:paraId="1750BF2D"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7 </w:t>
      </w:r>
      <w:r>
        <w:rPr>
          <w:rFonts w:ascii="Times New Roman" w:hAnsi="Times New Roman"/>
          <w:sz w:val="24"/>
          <w:szCs w:val="24"/>
        </w:rPr>
        <w:t>Đơn vị trọng lượng hoặc thể tích</w:t>
      </w:r>
    </w:p>
    <w:p w14:paraId="0FC2D786" w14:textId="77777777" w:rsidR="00BA3231" w:rsidRDefault="00BA3231" w:rsidP="00BA3231">
      <w:pPr>
        <w:shd w:val="clear" w:color="auto" w:fill="FFFFFF"/>
        <w:spacing w:before="120" w:after="120" w:line="234" w:lineRule="atLeast"/>
        <w:rPr>
          <w:rFonts w:ascii="Times New Roman" w:hAnsi="Times New Roman"/>
          <w:b/>
          <w:bCs/>
          <w:sz w:val="24"/>
          <w:szCs w:val="24"/>
        </w:rPr>
      </w:pPr>
      <w:r>
        <w:rPr>
          <w:rFonts w:ascii="Times New Roman" w:hAnsi="Times New Roman"/>
          <w:b/>
          <w:bCs/>
          <w:sz w:val="24"/>
          <w:szCs w:val="24"/>
        </w:rPr>
        <w:t> </w:t>
      </w:r>
    </w:p>
    <w:p w14:paraId="40D2EFAB" w14:textId="77777777" w:rsidR="00BA3231" w:rsidRDefault="00BA3231" w:rsidP="00BA3231">
      <w:pPr>
        <w:spacing w:after="200" w:line="276" w:lineRule="auto"/>
        <w:rPr>
          <w:rFonts w:ascii="Times New Roman" w:hAnsi="Times New Roman"/>
          <w:b/>
          <w:bCs/>
          <w:sz w:val="24"/>
          <w:szCs w:val="24"/>
        </w:rPr>
      </w:pPr>
      <w:r>
        <w:rPr>
          <w:rFonts w:ascii="Times New Roman" w:hAnsi="Times New Roman"/>
          <w:b/>
          <w:bCs/>
          <w:sz w:val="24"/>
          <w:szCs w:val="24"/>
        </w:rPr>
        <w:br w:type="page"/>
      </w:r>
    </w:p>
    <w:p w14:paraId="7741519A" w14:textId="77777777" w:rsidR="00BA3231" w:rsidRDefault="00BA3231" w:rsidP="00BA3231">
      <w:pPr>
        <w:shd w:val="clear" w:color="auto" w:fill="FFFFFF"/>
        <w:spacing w:before="120" w:after="120" w:line="234" w:lineRule="atLeast"/>
        <w:rPr>
          <w:rFonts w:ascii="Times New Roman" w:hAnsi="Times New Roman"/>
          <w:sz w:val="24"/>
          <w:szCs w:val="24"/>
        </w:rPr>
      </w:pPr>
    </w:p>
    <w:p w14:paraId="1FE48306"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Phụ lục II</w:t>
      </w:r>
    </w:p>
    <w:p w14:paraId="1C833D3F"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sz w:val="24"/>
          <w:szCs w:val="24"/>
        </w:rPr>
        <w:t>BẢN KÊ KHAI NHÂN SỰ</w:t>
      </w:r>
      <w:r>
        <w:rPr>
          <w:rFonts w:ascii="Times New Roman" w:hAnsi="Times New Roman"/>
          <w:sz w:val="24"/>
          <w:szCs w:val="24"/>
        </w:rPr>
        <w:br/>
      </w:r>
      <w:r>
        <w:rPr>
          <w:rFonts w:ascii="Times New Roman" w:hAnsi="Times New Roman"/>
          <w:i/>
          <w:iCs/>
          <w:sz w:val="24"/>
          <w:szCs w:val="24"/>
        </w:rPr>
        <w:t>(Kèm theo Nghị định số 91/2016/NĐ-CP ngày 01 tháng 7 năm 2016 của Chính phủ)</w:t>
      </w:r>
    </w:p>
    <w:p w14:paraId="71D158F9"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Độc lập - Tự do - Hạnh phúc</w:t>
      </w:r>
      <w:r>
        <w:rPr>
          <w:rFonts w:ascii="Times New Roman" w:hAnsi="Times New Roman"/>
          <w:b/>
          <w:bCs/>
          <w:sz w:val="24"/>
          <w:szCs w:val="24"/>
        </w:rPr>
        <w:br/>
        <w:t>---------------</w:t>
      </w:r>
    </w:p>
    <w:p w14:paraId="074F466A" w14:textId="77777777" w:rsidR="00BA3231" w:rsidRDefault="00BA3231" w:rsidP="00BA3231">
      <w:pPr>
        <w:shd w:val="clear" w:color="auto" w:fill="FFFFFF"/>
        <w:spacing w:before="120" w:after="120" w:line="234" w:lineRule="atLeast"/>
        <w:jc w:val="right"/>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vertAlign w:val="superscript"/>
        </w:rPr>
        <w:t>1</w:t>
      </w:r>
      <w:r>
        <w:rPr>
          <w:rFonts w:ascii="Times New Roman" w:hAnsi="Times New Roman"/>
          <w:i/>
          <w:iCs/>
          <w:sz w:val="24"/>
          <w:szCs w:val="24"/>
        </w:rPr>
        <w:t>....., ngày.......tháng.......năm 20.....</w:t>
      </w:r>
    </w:p>
    <w:p w14:paraId="074D1106" w14:textId="77777777" w:rsidR="00BA3231" w:rsidRDefault="00BA3231" w:rsidP="00BA3231">
      <w:pPr>
        <w:shd w:val="clear" w:color="auto" w:fill="FFFFFF"/>
        <w:spacing w:before="120" w:after="120" w:line="234" w:lineRule="atLeast"/>
        <w:jc w:val="center"/>
        <w:rPr>
          <w:rFonts w:ascii="Times New Roman" w:hAnsi="Times New Roman"/>
          <w:sz w:val="24"/>
          <w:szCs w:val="24"/>
        </w:rPr>
      </w:pPr>
      <w:r>
        <w:rPr>
          <w:rFonts w:ascii="Times New Roman" w:hAnsi="Times New Roman"/>
          <w:b/>
          <w:bCs/>
          <w:sz w:val="24"/>
          <w:szCs w:val="24"/>
        </w:rPr>
        <w:t>BẢN KÊ KHAI NHÂN SỰ</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6"/>
        <w:gridCol w:w="1377"/>
        <w:gridCol w:w="1462"/>
        <w:gridCol w:w="1721"/>
        <w:gridCol w:w="1721"/>
        <w:gridCol w:w="1549"/>
      </w:tblGrid>
      <w:tr w:rsidR="00BA3231" w14:paraId="046A3798" w14:textId="77777777" w:rsidTr="00C8093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tcPr>
          <w:p w14:paraId="3292D5B8"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TT</w:t>
            </w:r>
          </w:p>
        </w:tc>
        <w:tc>
          <w:tcPr>
            <w:tcW w:w="800" w:type="pct"/>
            <w:tcBorders>
              <w:top w:val="single" w:sz="8" w:space="0" w:color="auto"/>
              <w:left w:val="nil"/>
              <w:bottom w:val="single" w:sz="8" w:space="0" w:color="auto"/>
              <w:right w:val="single" w:sz="8" w:space="0" w:color="auto"/>
            </w:tcBorders>
            <w:shd w:val="clear" w:color="auto" w:fill="FFFFFF"/>
            <w:vAlign w:val="center"/>
          </w:tcPr>
          <w:p w14:paraId="461DB2B5"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Họ và tên</w:t>
            </w:r>
          </w:p>
        </w:tc>
        <w:tc>
          <w:tcPr>
            <w:tcW w:w="850" w:type="pct"/>
            <w:tcBorders>
              <w:top w:val="single" w:sz="8" w:space="0" w:color="auto"/>
              <w:left w:val="nil"/>
              <w:bottom w:val="single" w:sz="8" w:space="0" w:color="auto"/>
              <w:right w:val="single" w:sz="8" w:space="0" w:color="auto"/>
            </w:tcBorders>
            <w:shd w:val="clear" w:color="auto" w:fill="FFFFFF"/>
            <w:vAlign w:val="center"/>
          </w:tcPr>
          <w:p w14:paraId="7C5DB2CD"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Trình độ chuyên môn</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31A155A3"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Bằng cấp và chứng chỉ được đào tạo</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155F2F1A"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Số năm kinh nghiệm</w:t>
            </w:r>
            <w:r>
              <w:rPr>
                <w:rFonts w:ascii="Times New Roman" w:hAnsi="Times New Roman"/>
                <w:b/>
                <w:bCs/>
                <w:sz w:val="24"/>
                <w:szCs w:val="24"/>
                <w:vertAlign w:val="superscript"/>
              </w:rPr>
              <w:t>2</w:t>
            </w:r>
          </w:p>
        </w:tc>
        <w:tc>
          <w:tcPr>
            <w:tcW w:w="900" w:type="pct"/>
            <w:tcBorders>
              <w:top w:val="single" w:sz="8" w:space="0" w:color="auto"/>
              <w:left w:val="nil"/>
              <w:bottom w:val="single" w:sz="8" w:space="0" w:color="auto"/>
              <w:right w:val="single" w:sz="8" w:space="0" w:color="auto"/>
            </w:tcBorders>
            <w:shd w:val="clear" w:color="auto" w:fill="FFFFFF"/>
            <w:vAlign w:val="center"/>
          </w:tcPr>
          <w:p w14:paraId="7F9EA699"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Vị trí đảm nhiệm</w:t>
            </w:r>
          </w:p>
        </w:tc>
      </w:tr>
      <w:tr w:rsidR="00BA3231" w14:paraId="3182B718"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79E36701"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1</w:t>
            </w:r>
          </w:p>
        </w:tc>
        <w:tc>
          <w:tcPr>
            <w:tcW w:w="800" w:type="pct"/>
            <w:tcBorders>
              <w:top w:val="nil"/>
              <w:left w:val="nil"/>
              <w:bottom w:val="single" w:sz="8" w:space="0" w:color="auto"/>
              <w:right w:val="single" w:sz="8" w:space="0" w:color="auto"/>
            </w:tcBorders>
            <w:shd w:val="clear" w:color="auto" w:fill="FFFFFF"/>
            <w:vAlign w:val="center"/>
          </w:tcPr>
          <w:p w14:paraId="23F398B0"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Nguyễn Văn A</w:t>
            </w:r>
          </w:p>
        </w:tc>
        <w:tc>
          <w:tcPr>
            <w:tcW w:w="850" w:type="pct"/>
            <w:tcBorders>
              <w:top w:val="nil"/>
              <w:left w:val="nil"/>
              <w:bottom w:val="single" w:sz="8" w:space="0" w:color="auto"/>
              <w:right w:val="single" w:sz="8" w:space="0" w:color="auto"/>
            </w:tcBorders>
            <w:shd w:val="clear" w:color="auto" w:fill="FFFFFF"/>
            <w:vAlign w:val="center"/>
          </w:tcPr>
          <w:p w14:paraId="53354D36"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1000" w:type="pct"/>
            <w:tcBorders>
              <w:top w:val="nil"/>
              <w:left w:val="nil"/>
              <w:bottom w:val="single" w:sz="8" w:space="0" w:color="auto"/>
              <w:right w:val="single" w:sz="8" w:space="0" w:color="auto"/>
            </w:tcBorders>
            <w:shd w:val="clear" w:color="auto" w:fill="FFFFFF"/>
            <w:vAlign w:val="center"/>
          </w:tcPr>
          <w:p w14:paraId="3EDFF014"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1000" w:type="pct"/>
            <w:tcBorders>
              <w:top w:val="nil"/>
              <w:left w:val="nil"/>
              <w:bottom w:val="single" w:sz="8" w:space="0" w:color="auto"/>
              <w:right w:val="single" w:sz="8" w:space="0" w:color="auto"/>
            </w:tcBorders>
            <w:shd w:val="clear" w:color="auto" w:fill="FFFFFF"/>
            <w:vAlign w:val="center"/>
          </w:tcPr>
          <w:p w14:paraId="3009F27A"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c>
          <w:tcPr>
            <w:tcW w:w="900" w:type="pct"/>
            <w:tcBorders>
              <w:top w:val="nil"/>
              <w:left w:val="nil"/>
              <w:bottom w:val="single" w:sz="8" w:space="0" w:color="auto"/>
              <w:right w:val="single" w:sz="8" w:space="0" w:color="auto"/>
            </w:tcBorders>
            <w:shd w:val="clear" w:color="auto" w:fill="FFFFFF"/>
            <w:vAlign w:val="center"/>
          </w:tcPr>
          <w:p w14:paraId="08A8098A"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w:t>
            </w:r>
          </w:p>
        </w:tc>
      </w:tr>
      <w:tr w:rsidR="00BA3231" w14:paraId="0D2B6EA8"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7EB6E3E3"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2</w:t>
            </w:r>
          </w:p>
        </w:tc>
        <w:tc>
          <w:tcPr>
            <w:tcW w:w="800" w:type="pct"/>
            <w:tcBorders>
              <w:top w:val="nil"/>
              <w:left w:val="nil"/>
              <w:bottom w:val="single" w:sz="8" w:space="0" w:color="auto"/>
              <w:right w:val="single" w:sz="8" w:space="0" w:color="auto"/>
            </w:tcBorders>
            <w:shd w:val="clear" w:color="auto" w:fill="FFFFFF"/>
            <w:vAlign w:val="center"/>
          </w:tcPr>
          <w:p w14:paraId="4951894E"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850" w:type="pct"/>
            <w:tcBorders>
              <w:top w:val="nil"/>
              <w:left w:val="nil"/>
              <w:bottom w:val="single" w:sz="8" w:space="0" w:color="auto"/>
              <w:right w:val="single" w:sz="8" w:space="0" w:color="auto"/>
            </w:tcBorders>
            <w:shd w:val="clear" w:color="auto" w:fill="FFFFFF"/>
            <w:vAlign w:val="center"/>
          </w:tcPr>
          <w:p w14:paraId="580D4954"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10C30D1C"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25DAACBC"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900" w:type="pct"/>
            <w:tcBorders>
              <w:top w:val="nil"/>
              <w:left w:val="nil"/>
              <w:bottom w:val="single" w:sz="8" w:space="0" w:color="auto"/>
              <w:right w:val="single" w:sz="8" w:space="0" w:color="auto"/>
            </w:tcBorders>
            <w:shd w:val="clear" w:color="auto" w:fill="FFFFFF"/>
            <w:vAlign w:val="center"/>
          </w:tcPr>
          <w:p w14:paraId="51217FAA"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r>
      <w:tr w:rsidR="00BA3231" w14:paraId="111C8530" w14:textId="77777777" w:rsidTr="00C80931">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5640EAF6"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3</w:t>
            </w:r>
          </w:p>
        </w:tc>
        <w:tc>
          <w:tcPr>
            <w:tcW w:w="800" w:type="pct"/>
            <w:tcBorders>
              <w:top w:val="nil"/>
              <w:left w:val="nil"/>
              <w:bottom w:val="single" w:sz="8" w:space="0" w:color="auto"/>
              <w:right w:val="single" w:sz="8" w:space="0" w:color="auto"/>
            </w:tcBorders>
            <w:shd w:val="clear" w:color="auto" w:fill="FFFFFF"/>
            <w:vAlign w:val="center"/>
          </w:tcPr>
          <w:p w14:paraId="1382C798"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850" w:type="pct"/>
            <w:tcBorders>
              <w:top w:val="nil"/>
              <w:left w:val="nil"/>
              <w:bottom w:val="single" w:sz="8" w:space="0" w:color="auto"/>
              <w:right w:val="single" w:sz="8" w:space="0" w:color="auto"/>
            </w:tcBorders>
            <w:shd w:val="clear" w:color="auto" w:fill="FFFFFF"/>
            <w:vAlign w:val="center"/>
          </w:tcPr>
          <w:p w14:paraId="1B2FDF19"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168E837F"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1000" w:type="pct"/>
            <w:tcBorders>
              <w:top w:val="nil"/>
              <w:left w:val="nil"/>
              <w:bottom w:val="single" w:sz="8" w:space="0" w:color="auto"/>
              <w:right w:val="single" w:sz="8" w:space="0" w:color="auto"/>
            </w:tcBorders>
            <w:shd w:val="clear" w:color="auto" w:fill="FFFFFF"/>
            <w:vAlign w:val="center"/>
          </w:tcPr>
          <w:p w14:paraId="74576890"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c>
          <w:tcPr>
            <w:tcW w:w="900" w:type="pct"/>
            <w:tcBorders>
              <w:top w:val="nil"/>
              <w:left w:val="nil"/>
              <w:bottom w:val="single" w:sz="8" w:space="0" w:color="auto"/>
              <w:right w:val="single" w:sz="8" w:space="0" w:color="auto"/>
            </w:tcBorders>
            <w:shd w:val="clear" w:color="auto" w:fill="FFFFFF"/>
            <w:vAlign w:val="center"/>
          </w:tcPr>
          <w:p w14:paraId="58535CD0"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sz w:val="24"/>
                <w:szCs w:val="24"/>
              </w:rPr>
              <w:t> </w:t>
            </w:r>
          </w:p>
        </w:tc>
      </w:tr>
    </w:tbl>
    <w:p w14:paraId="0E2E2BF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 </w:t>
      </w:r>
    </w:p>
    <w:p w14:paraId="1C58D4E2"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BA3231" w14:paraId="7C6F94A8" w14:textId="77777777" w:rsidTr="00C80931">
        <w:trPr>
          <w:tblCellSpacing w:w="0" w:type="dxa"/>
        </w:trPr>
        <w:tc>
          <w:tcPr>
            <w:tcW w:w="4428" w:type="dxa"/>
            <w:shd w:val="clear" w:color="auto" w:fill="FFFFFF"/>
            <w:tcMar>
              <w:top w:w="0" w:type="dxa"/>
              <w:left w:w="108" w:type="dxa"/>
              <w:bottom w:w="0" w:type="dxa"/>
              <w:right w:w="108" w:type="dxa"/>
            </w:tcMar>
          </w:tcPr>
          <w:p w14:paraId="16EBA025" w14:textId="77777777" w:rsidR="00BA3231" w:rsidRDefault="00BA3231" w:rsidP="00C80931">
            <w:pPr>
              <w:spacing w:before="120" w:after="120" w:line="234" w:lineRule="atLeast"/>
              <w:rPr>
                <w:rFonts w:ascii="Times New Roman" w:hAnsi="Times New Roman"/>
                <w:sz w:val="24"/>
                <w:szCs w:val="24"/>
              </w:rPr>
            </w:pPr>
            <w:r>
              <w:rPr>
                <w:rFonts w:ascii="Times New Roman" w:hAnsi="Times New Roman"/>
                <w:sz w:val="24"/>
                <w:szCs w:val="24"/>
              </w:rPr>
              <w:t> </w:t>
            </w:r>
          </w:p>
        </w:tc>
        <w:tc>
          <w:tcPr>
            <w:tcW w:w="4428" w:type="dxa"/>
            <w:shd w:val="clear" w:color="auto" w:fill="FFFFFF"/>
            <w:tcMar>
              <w:top w:w="0" w:type="dxa"/>
              <w:left w:w="108" w:type="dxa"/>
              <w:bottom w:w="0" w:type="dxa"/>
              <w:right w:w="108" w:type="dxa"/>
            </w:tcMar>
          </w:tcPr>
          <w:p w14:paraId="686B6E33" w14:textId="77777777" w:rsidR="00BA3231" w:rsidRDefault="00BA3231" w:rsidP="00C80931">
            <w:pPr>
              <w:spacing w:before="120" w:after="120" w:line="234" w:lineRule="atLeast"/>
              <w:jc w:val="center"/>
              <w:rPr>
                <w:rFonts w:ascii="Times New Roman" w:hAnsi="Times New Roman"/>
                <w:sz w:val="24"/>
                <w:szCs w:val="24"/>
              </w:rPr>
            </w:pPr>
            <w:r>
              <w:rPr>
                <w:rFonts w:ascii="Times New Roman" w:hAnsi="Times New Roman"/>
                <w:b/>
                <w:bCs/>
                <w:sz w:val="24"/>
                <w:szCs w:val="24"/>
              </w:rPr>
              <w:t>NGƯỜI ĐẠI DIỆN THEO PHÁP LUẬT</w:t>
            </w:r>
            <w:r>
              <w:rPr>
                <w:rFonts w:ascii="Times New Roman" w:hAnsi="Times New Roman"/>
                <w:sz w:val="24"/>
                <w:szCs w:val="24"/>
              </w:rPr>
              <w:br/>
            </w:r>
            <w:r>
              <w:rPr>
                <w:rFonts w:ascii="Times New Roman" w:hAnsi="Times New Roman"/>
                <w:i/>
                <w:iCs/>
                <w:sz w:val="24"/>
                <w:szCs w:val="24"/>
              </w:rPr>
              <w:t>(Ký trực tiếp, ghi rõ họ tên và đóng dấu)</w:t>
            </w:r>
          </w:p>
        </w:tc>
      </w:tr>
    </w:tbl>
    <w:p w14:paraId="5FA6F414"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_____________</w:t>
      </w:r>
    </w:p>
    <w:p w14:paraId="22EE97A2"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1 </w:t>
      </w:r>
      <w:r>
        <w:rPr>
          <w:rFonts w:ascii="Times New Roman" w:hAnsi="Times New Roman"/>
          <w:sz w:val="24"/>
          <w:szCs w:val="24"/>
        </w:rPr>
        <w:t>Địa danh</w:t>
      </w:r>
    </w:p>
    <w:p w14:paraId="363BD8B3"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vertAlign w:val="superscript"/>
        </w:rPr>
        <w:t>2 </w:t>
      </w:r>
      <w:r>
        <w:rPr>
          <w:rFonts w:ascii="Times New Roman" w:hAnsi="Times New Roman"/>
          <w:sz w:val="24"/>
          <w:szCs w:val="24"/>
        </w:rPr>
        <w:t>Ghi số năm làm việc trong lĩnh vực cụ thể ví dụ: 05 năm làm khảo nghiệm diệt côn trùng hoặc 03 năm chuyên trách về an toàn hóa chất</w:t>
      </w:r>
    </w:p>
    <w:p w14:paraId="30F5235E" w14:textId="77777777" w:rsidR="00BA3231" w:rsidRDefault="00BA3231" w:rsidP="00BA3231">
      <w:pPr>
        <w:shd w:val="clear" w:color="auto" w:fill="FFFFFF"/>
        <w:spacing w:before="120" w:after="120" w:line="234" w:lineRule="atLeast"/>
        <w:rPr>
          <w:rFonts w:ascii="Times New Roman" w:hAnsi="Times New Roman"/>
          <w:sz w:val="24"/>
          <w:szCs w:val="24"/>
        </w:rPr>
      </w:pPr>
      <w:r>
        <w:rPr>
          <w:rFonts w:ascii="Times New Roman" w:hAnsi="Times New Roman"/>
          <w:sz w:val="24"/>
          <w:szCs w:val="24"/>
        </w:rPr>
        <w:t> </w:t>
      </w:r>
    </w:p>
    <w:p w14:paraId="475AACE8" w14:textId="77777777" w:rsidR="00BA3231" w:rsidRDefault="00BA3231" w:rsidP="00BA3231">
      <w:pPr>
        <w:spacing w:after="200" w:line="276" w:lineRule="auto"/>
        <w:rPr>
          <w:rFonts w:ascii="Times New Roman" w:hAnsi="Times New Roman"/>
          <w:sz w:val="24"/>
          <w:szCs w:val="24"/>
        </w:rPr>
      </w:pPr>
      <w:r>
        <w:rPr>
          <w:rFonts w:ascii="Times New Roman" w:hAnsi="Times New Roman"/>
          <w:sz w:val="24"/>
          <w:szCs w:val="24"/>
        </w:rPr>
        <w:br w:type="page"/>
      </w:r>
    </w:p>
    <w:p w14:paraId="0989713B" w14:textId="02E09A88" w:rsidR="003406ED" w:rsidRPr="00BA3231" w:rsidRDefault="003406ED" w:rsidP="00BA3231"/>
    <w:sectPr w:rsidR="003406ED" w:rsidRPr="00BA323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1B658" w14:textId="77777777" w:rsidR="00406ED8" w:rsidRDefault="00406ED8">
      <w:r>
        <w:separator/>
      </w:r>
    </w:p>
  </w:endnote>
  <w:endnote w:type="continuationSeparator" w:id="0">
    <w:p w14:paraId="64651AB3" w14:textId="77777777" w:rsidR="00406ED8" w:rsidRDefault="0040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77FF9" w14:textId="77777777" w:rsidR="00406ED8" w:rsidRDefault="00406ED8">
      <w:r>
        <w:separator/>
      </w:r>
    </w:p>
  </w:footnote>
  <w:footnote w:type="continuationSeparator" w:id="0">
    <w:p w14:paraId="3A3FC7A1" w14:textId="77777777" w:rsidR="00406ED8" w:rsidRDefault="0040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14C5F"/>
    <w:rsid w:val="000B3639"/>
    <w:rsid w:val="00162EF0"/>
    <w:rsid w:val="0018178D"/>
    <w:rsid w:val="002237E3"/>
    <w:rsid w:val="00257D53"/>
    <w:rsid w:val="002D504C"/>
    <w:rsid w:val="003406ED"/>
    <w:rsid w:val="00406ED8"/>
    <w:rsid w:val="00742B34"/>
    <w:rsid w:val="007E290B"/>
    <w:rsid w:val="009F1729"/>
    <w:rsid w:val="00BA3231"/>
    <w:rsid w:val="00CF1A0B"/>
    <w:rsid w:val="00DA3D06"/>
    <w:rsid w:val="00DA5A98"/>
    <w:rsid w:val="00E107E5"/>
    <w:rsid w:val="00F261B1"/>
    <w:rsid w:val="00FA196E"/>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17</cp:revision>
  <dcterms:created xsi:type="dcterms:W3CDTF">2021-01-18T01:08:00Z</dcterms:created>
  <dcterms:modified xsi:type="dcterms:W3CDTF">2021-01-18T03:36:00Z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